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13" w:rsidRDefault="009F2454" w:rsidP="00C00E13">
      <w:pPr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-266700</wp:posOffset>
            </wp:positionV>
            <wp:extent cx="1041400" cy="628650"/>
            <wp:effectExtent l="19050" t="0" r="635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riann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-355600</wp:posOffset>
            </wp:positionV>
            <wp:extent cx="1130300" cy="81915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-versailles_transparent_h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E13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-139700</wp:posOffset>
            </wp:positionH>
            <wp:positionV relativeFrom="paragraph">
              <wp:posOffset>-266700</wp:posOffset>
            </wp:positionV>
            <wp:extent cx="1498600" cy="833198"/>
            <wp:effectExtent l="0" t="0" r="6350" b="0"/>
            <wp:wrapNone/>
            <wp:docPr id="1" name="Image 1" descr="Description : logoLDV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LDV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33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B07" w:rsidRPr="00116D94" w:rsidRDefault="007E6B07" w:rsidP="00C00E13">
      <w:pPr>
        <w:jc w:val="right"/>
        <w:rPr>
          <w:sz w:val="16"/>
          <w:szCs w:val="16"/>
        </w:rPr>
      </w:pPr>
    </w:p>
    <w:p w:rsidR="007E6B07" w:rsidRDefault="007E6B07" w:rsidP="00C00E13">
      <w:pPr>
        <w:jc w:val="right"/>
        <w:rPr>
          <w:rFonts w:ascii="Comic Sans MS" w:hAnsi="Comic Sans MS"/>
          <w:b/>
          <w:sz w:val="16"/>
          <w:szCs w:val="16"/>
        </w:rPr>
      </w:pPr>
    </w:p>
    <w:p w:rsidR="00B978DD" w:rsidRDefault="00B978DD" w:rsidP="00780144"/>
    <w:p w:rsidR="00B978DD" w:rsidRDefault="00B978DD" w:rsidP="00B978DD">
      <w:pPr>
        <w:jc w:val="center"/>
        <w:rPr>
          <w:rFonts w:ascii="Arial" w:hAnsi="Arial" w:cs="Arial"/>
          <w:b/>
        </w:rPr>
      </w:pPr>
      <w:r w:rsidRPr="004468FF">
        <w:rPr>
          <w:rFonts w:ascii="Arial" w:hAnsi="Arial" w:cs="Arial"/>
          <w:b/>
          <w:bCs/>
        </w:rPr>
        <w:t>LISTE DES FOURNITURES</w:t>
      </w:r>
      <w:r>
        <w:rPr>
          <w:rFonts w:ascii="Arial" w:hAnsi="Arial" w:cs="Arial"/>
          <w:b/>
          <w:bCs/>
        </w:rPr>
        <w:t xml:space="preserve"> </w:t>
      </w:r>
      <w:r w:rsidRPr="004468FF">
        <w:rPr>
          <w:rFonts w:ascii="Arial" w:hAnsi="Arial" w:cs="Arial"/>
          <w:b/>
        </w:rPr>
        <w:t>SCOLAIRES</w:t>
      </w:r>
      <w:r>
        <w:rPr>
          <w:rFonts w:ascii="Arial" w:hAnsi="Arial" w:cs="Arial"/>
          <w:b/>
        </w:rPr>
        <w:t xml:space="preserve"> </w:t>
      </w:r>
    </w:p>
    <w:p w:rsidR="00B978DD" w:rsidRDefault="00127817" w:rsidP="00B978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ANNEE 202</w:t>
      </w:r>
      <w:r w:rsidR="00F53532">
        <w:rPr>
          <w:rFonts w:ascii="Arial" w:hAnsi="Arial" w:cs="Arial"/>
          <w:b/>
        </w:rPr>
        <w:t>3</w:t>
      </w:r>
      <w:r w:rsidR="00B978DD" w:rsidRPr="004468FF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2</w:t>
      </w:r>
      <w:r w:rsidR="00F53532">
        <w:rPr>
          <w:rFonts w:ascii="Arial" w:hAnsi="Arial" w:cs="Arial"/>
          <w:b/>
        </w:rPr>
        <w:t>4</w:t>
      </w:r>
    </w:p>
    <w:p w:rsidR="00544679" w:rsidRDefault="00544679" w:rsidP="00780144"/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FOURNITURES GENERALES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 xml:space="preserve">Les élèves devront être en possession, à tous les cours, du matériel suivant </w:t>
      </w:r>
      <w:r w:rsidRPr="00B978D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(en bon état)</w:t>
      </w:r>
      <w:r w:rsidRPr="00B978DD"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B978DD">
        <w:rPr>
          <w:rFonts w:ascii="Arial" w:hAnsi="Arial" w:cs="Arial"/>
          <w:b/>
          <w:bCs/>
          <w:sz w:val="20"/>
          <w:szCs w:val="20"/>
        </w:rPr>
        <w:t>: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  <w:t>1)</w:t>
      </w:r>
      <w:r w:rsidRPr="00B978DD">
        <w:rPr>
          <w:rFonts w:ascii="Arial" w:hAnsi="Arial" w:cs="Arial"/>
          <w:sz w:val="20"/>
          <w:szCs w:val="20"/>
        </w:rPr>
        <w:t xml:space="preserve"> Pour </w:t>
      </w:r>
      <w:r w:rsidR="00E8560F">
        <w:rPr>
          <w:rFonts w:ascii="Arial" w:hAnsi="Arial" w:cs="Arial"/>
          <w:sz w:val="20"/>
          <w:szCs w:val="20"/>
        </w:rPr>
        <w:t xml:space="preserve">les élèves : </w:t>
      </w:r>
      <w:r w:rsidRPr="00B978DD">
        <w:rPr>
          <w:rFonts w:ascii="Arial" w:hAnsi="Arial" w:cs="Arial"/>
          <w:sz w:val="20"/>
          <w:szCs w:val="20"/>
        </w:rPr>
        <w:t xml:space="preserve">un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agenda</w:t>
      </w:r>
      <w:r w:rsidRPr="00B978DD">
        <w:rPr>
          <w:rFonts w:ascii="Arial" w:hAnsi="Arial" w:cs="Arial"/>
          <w:sz w:val="20"/>
          <w:szCs w:val="20"/>
        </w:rPr>
        <w:t xml:space="preserve"> </w:t>
      </w:r>
    </w:p>
    <w:p w:rsidR="00B978DD" w:rsidRDefault="00B978DD" w:rsidP="006936F2">
      <w:pPr>
        <w:widowControl w:val="0"/>
        <w:ind w:left="708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>2)</w:t>
      </w:r>
      <w:r w:rsidRPr="00B978DD">
        <w:rPr>
          <w:rFonts w:ascii="Arial" w:hAnsi="Arial" w:cs="Arial"/>
          <w:sz w:val="20"/>
          <w:szCs w:val="20"/>
        </w:rPr>
        <w:t xml:space="preserve"> Une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trousse avec le matériel courant</w:t>
      </w:r>
      <w:r w:rsidRPr="00B978DD">
        <w:rPr>
          <w:rFonts w:ascii="Arial" w:hAnsi="Arial" w:cs="Arial"/>
          <w:sz w:val="20"/>
          <w:szCs w:val="20"/>
        </w:rPr>
        <w:t xml:space="preserve"> : stylos </w:t>
      </w:r>
      <w:r w:rsidRPr="00B978DD">
        <w:rPr>
          <w:rFonts w:ascii="Arial" w:hAnsi="Arial" w:cs="Arial"/>
          <w:i/>
          <w:iCs/>
          <w:sz w:val="20"/>
          <w:szCs w:val="20"/>
        </w:rPr>
        <w:t xml:space="preserve">(noir, rouge, bleu, vert), </w:t>
      </w:r>
      <w:r w:rsidRPr="00B978DD">
        <w:rPr>
          <w:rFonts w:ascii="Arial" w:hAnsi="Arial" w:cs="Arial"/>
          <w:sz w:val="20"/>
          <w:szCs w:val="20"/>
        </w:rPr>
        <w:t>règle, gomme, crayons de couleur,         crayons à papier, taille-crayons, effaceur, colle, paire de ciseaux, etc.</w:t>
      </w:r>
    </w:p>
    <w:p w:rsidR="005D5A89" w:rsidRPr="00B978DD" w:rsidRDefault="005D5A89" w:rsidP="006936F2">
      <w:pPr>
        <w:widowControl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</w:t>
      </w:r>
      <w:r w:rsidRPr="005D5A89">
        <w:rPr>
          <w:rFonts w:ascii="Arial" w:hAnsi="Arial" w:cs="Arial"/>
          <w:bCs/>
          <w:sz w:val="20"/>
          <w:szCs w:val="20"/>
        </w:rPr>
        <w:t>Des écouteurs (ou casque) filaire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</w:r>
    </w:p>
    <w:p w:rsid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  <w:t xml:space="preserve">B)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ANGLAIS</w:t>
      </w:r>
    </w:p>
    <w:p w:rsidR="002B4900" w:rsidRPr="002B4900" w:rsidRDefault="002B4900" w:rsidP="00B978DD">
      <w:pPr>
        <w:widowControl w:val="0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Pour les 6èmes :</w:t>
      </w:r>
    </w:p>
    <w:p w:rsidR="00B978DD" w:rsidRDefault="00F028F5" w:rsidP="00DB0DFC">
      <w:pPr>
        <w:widowControl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978DD" w:rsidRPr="00B978DD">
        <w:rPr>
          <w:rFonts w:ascii="Arial" w:hAnsi="Arial" w:cs="Arial"/>
          <w:sz w:val="20"/>
          <w:szCs w:val="20"/>
        </w:rPr>
        <w:t xml:space="preserve"> cahier</w:t>
      </w:r>
      <w:r w:rsidR="003C238C">
        <w:rPr>
          <w:rFonts w:ascii="Arial" w:hAnsi="Arial" w:cs="Arial"/>
          <w:sz w:val="20"/>
          <w:szCs w:val="20"/>
        </w:rPr>
        <w:t xml:space="preserve"> </w:t>
      </w:r>
      <w:r w:rsidR="00DB0DFC">
        <w:rPr>
          <w:rFonts w:ascii="Arial" w:hAnsi="Arial" w:cs="Arial"/>
          <w:sz w:val="20"/>
          <w:szCs w:val="20"/>
        </w:rPr>
        <w:t xml:space="preserve">160 ou </w:t>
      </w:r>
      <w:r w:rsidR="002B4900">
        <w:rPr>
          <w:rFonts w:ascii="Arial" w:hAnsi="Arial" w:cs="Arial"/>
          <w:sz w:val="20"/>
          <w:szCs w:val="20"/>
        </w:rPr>
        <w:t>192</w:t>
      </w:r>
      <w:r w:rsidR="00B978DD" w:rsidRPr="00B978DD">
        <w:rPr>
          <w:rFonts w:ascii="Arial" w:hAnsi="Arial" w:cs="Arial"/>
          <w:sz w:val="20"/>
          <w:szCs w:val="20"/>
        </w:rPr>
        <w:t xml:space="preserve"> pages, 24X32, grands carreaux</w:t>
      </w:r>
      <w:r w:rsidR="002B4900">
        <w:rPr>
          <w:rFonts w:ascii="Arial" w:hAnsi="Arial" w:cs="Arial"/>
          <w:sz w:val="20"/>
          <w:szCs w:val="20"/>
        </w:rPr>
        <w:t xml:space="preserve">, </w:t>
      </w:r>
      <w:r w:rsidR="00DB0DFC">
        <w:rPr>
          <w:rFonts w:ascii="Arial" w:hAnsi="Arial" w:cs="Arial"/>
          <w:sz w:val="20"/>
          <w:szCs w:val="20"/>
        </w:rPr>
        <w:t xml:space="preserve">1 </w:t>
      </w:r>
      <w:r w:rsidR="00B978DD" w:rsidRPr="00B978DD">
        <w:rPr>
          <w:rFonts w:ascii="Arial" w:hAnsi="Arial" w:cs="Arial"/>
          <w:sz w:val="20"/>
          <w:szCs w:val="20"/>
        </w:rPr>
        <w:t>ardoise blanche</w:t>
      </w:r>
      <w:r w:rsidR="00DB0DFC">
        <w:rPr>
          <w:rFonts w:ascii="Arial" w:hAnsi="Arial" w:cs="Arial"/>
          <w:sz w:val="20"/>
          <w:szCs w:val="20"/>
        </w:rPr>
        <w:t xml:space="preserve"> (avec le nom de l’élève dessus), </w:t>
      </w:r>
      <w:r w:rsidR="00B978DD" w:rsidRPr="00B978DD">
        <w:rPr>
          <w:rFonts w:ascii="Arial" w:hAnsi="Arial" w:cs="Arial"/>
          <w:sz w:val="20"/>
          <w:szCs w:val="20"/>
        </w:rPr>
        <w:t xml:space="preserve">1 </w:t>
      </w:r>
      <w:r w:rsidR="00DB0DFC">
        <w:rPr>
          <w:rFonts w:ascii="Arial" w:hAnsi="Arial" w:cs="Arial"/>
          <w:sz w:val="20"/>
          <w:szCs w:val="20"/>
        </w:rPr>
        <w:t xml:space="preserve">   feutre et un effaceur à ardoise</w:t>
      </w:r>
    </w:p>
    <w:p w:rsidR="00E8560F" w:rsidRPr="002B4900" w:rsidRDefault="00E8560F" w:rsidP="00B978DD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2B4900">
        <w:rPr>
          <w:rFonts w:ascii="Arial" w:hAnsi="Arial" w:cs="Arial"/>
          <w:b/>
          <w:sz w:val="20"/>
          <w:szCs w:val="20"/>
          <w:u w:val="single"/>
        </w:rPr>
        <w:t>Pour les 5èmes et 4èmes :</w:t>
      </w:r>
    </w:p>
    <w:p w:rsidR="00B978DD" w:rsidRDefault="00B978DD" w:rsidP="00B978DD">
      <w:pPr>
        <w:widowControl w:val="0"/>
        <w:rPr>
          <w:rFonts w:ascii="Arial" w:hAnsi="Arial" w:cs="Arial"/>
          <w:iCs/>
          <w:sz w:val="20"/>
          <w:szCs w:val="20"/>
        </w:rPr>
      </w:pPr>
      <w:r w:rsidRPr="00B978DD">
        <w:rPr>
          <w:rFonts w:ascii="Arial" w:hAnsi="Arial" w:cs="Arial"/>
          <w:i/>
          <w:iCs/>
          <w:sz w:val="20"/>
          <w:szCs w:val="20"/>
        </w:rPr>
        <w:tab/>
      </w:r>
      <w:r w:rsidR="002B4900">
        <w:rPr>
          <w:rFonts w:ascii="Arial" w:hAnsi="Arial" w:cs="Arial"/>
          <w:iCs/>
          <w:sz w:val="20"/>
          <w:szCs w:val="20"/>
        </w:rPr>
        <w:t>2 cahiers grands carreaux de 90 pages OU 1 cahier grands carreaux 192 pages</w:t>
      </w:r>
    </w:p>
    <w:p w:rsidR="002B4900" w:rsidRDefault="002B4900" w:rsidP="00B978DD">
      <w:pPr>
        <w:widowControl w:val="0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  <w:u w:val="single"/>
        </w:rPr>
        <w:t>Pour les 3èmes :</w:t>
      </w:r>
    </w:p>
    <w:p w:rsidR="002B4900" w:rsidRDefault="002B4900" w:rsidP="00B978DD">
      <w:pPr>
        <w:widowContro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 w:rsidRPr="002B4900">
        <w:rPr>
          <w:rFonts w:ascii="Arial" w:hAnsi="Arial" w:cs="Arial"/>
          <w:iCs/>
          <w:sz w:val="20"/>
          <w:szCs w:val="20"/>
        </w:rPr>
        <w:t>1 cahier grands</w:t>
      </w:r>
      <w:r>
        <w:rPr>
          <w:rFonts w:ascii="Arial" w:hAnsi="Arial" w:cs="Arial"/>
          <w:iCs/>
          <w:sz w:val="20"/>
          <w:szCs w:val="20"/>
        </w:rPr>
        <w:t xml:space="preserve"> carreaux </w:t>
      </w:r>
      <w:r w:rsidR="00DB0DFC">
        <w:rPr>
          <w:rFonts w:ascii="Arial" w:hAnsi="Arial" w:cs="Arial"/>
          <w:iCs/>
          <w:sz w:val="20"/>
          <w:szCs w:val="20"/>
        </w:rPr>
        <w:t xml:space="preserve">160 ou </w:t>
      </w:r>
      <w:r>
        <w:rPr>
          <w:rFonts w:ascii="Arial" w:hAnsi="Arial" w:cs="Arial"/>
          <w:iCs/>
          <w:sz w:val="20"/>
          <w:szCs w:val="20"/>
        </w:rPr>
        <w:t>192 pages 24X32</w:t>
      </w:r>
    </w:p>
    <w:p w:rsidR="002B4900" w:rsidRPr="002B4900" w:rsidRDefault="002B4900" w:rsidP="00B978DD">
      <w:pPr>
        <w:widowControl w:val="0"/>
        <w:rPr>
          <w:rFonts w:ascii="Arial" w:hAnsi="Arial" w:cs="Arial"/>
          <w:iCs/>
          <w:sz w:val="20"/>
          <w:szCs w:val="20"/>
        </w:rPr>
      </w:pPr>
    </w:p>
    <w:p w:rsid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978DD">
        <w:rPr>
          <w:rFonts w:ascii="Arial" w:hAnsi="Arial" w:cs="Arial"/>
          <w:i/>
          <w:i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ARTS PLASTIQUES</w:t>
      </w:r>
    </w:p>
    <w:p w:rsidR="006936F2" w:rsidRDefault="006936F2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936F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Pour les 6èmes</w:t>
      </w:r>
    </w:p>
    <w:p w:rsidR="006936F2" w:rsidRPr="006936F2" w:rsidRDefault="006936F2" w:rsidP="00B978DD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1 </w:t>
      </w:r>
      <w:r w:rsidR="002B4900">
        <w:rPr>
          <w:rFonts w:ascii="Arial" w:hAnsi="Arial" w:cs="Arial"/>
          <w:bCs/>
          <w:sz w:val="20"/>
          <w:szCs w:val="20"/>
        </w:rPr>
        <w:t xml:space="preserve">grand </w:t>
      </w:r>
      <w:r>
        <w:rPr>
          <w:rFonts w:ascii="Arial" w:hAnsi="Arial" w:cs="Arial"/>
          <w:bCs/>
          <w:sz w:val="20"/>
          <w:szCs w:val="20"/>
        </w:rPr>
        <w:t>cahier à grand carreaux 192 pages (devra être conservé pendant 4 ans)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Pour toutes les classes</w:t>
      </w:r>
      <w:r w:rsidRPr="00B978DD">
        <w:rPr>
          <w:rFonts w:ascii="Arial" w:hAnsi="Arial" w:cs="Arial"/>
          <w:b/>
          <w:bCs/>
          <w:sz w:val="20"/>
          <w:szCs w:val="20"/>
        </w:rPr>
        <w:t> 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1 cahier à grands carreaux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1 feutre noir</w:t>
      </w:r>
      <w:r w:rsidR="006936F2">
        <w:rPr>
          <w:rFonts w:ascii="Arial" w:hAnsi="Arial" w:cs="Arial"/>
          <w:sz w:val="20"/>
          <w:szCs w:val="20"/>
        </w:rPr>
        <w:t xml:space="preserve"> épais et un feutre noir fin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 xml:space="preserve"> </w:t>
      </w:r>
      <w:r w:rsidRPr="00B978DD">
        <w:rPr>
          <w:rFonts w:ascii="Arial" w:hAnsi="Arial" w:cs="Arial"/>
          <w:sz w:val="20"/>
          <w:szCs w:val="20"/>
        </w:rPr>
        <w:tab/>
        <w:t xml:space="preserve">4 pinceaux : un </w:t>
      </w:r>
      <w:r w:rsidR="006936F2">
        <w:rPr>
          <w:rFonts w:ascii="Arial" w:hAnsi="Arial" w:cs="Arial"/>
          <w:sz w:val="20"/>
          <w:szCs w:val="20"/>
        </w:rPr>
        <w:t>N°1</w:t>
      </w:r>
      <w:r w:rsidRPr="00B978DD">
        <w:rPr>
          <w:rFonts w:ascii="Arial" w:hAnsi="Arial" w:cs="Arial"/>
          <w:sz w:val="20"/>
          <w:szCs w:val="20"/>
        </w:rPr>
        <w:t xml:space="preserve">, un </w:t>
      </w:r>
      <w:r w:rsidR="006936F2">
        <w:rPr>
          <w:rFonts w:ascii="Arial" w:hAnsi="Arial" w:cs="Arial"/>
          <w:sz w:val="20"/>
          <w:szCs w:val="20"/>
        </w:rPr>
        <w:t>N°4</w:t>
      </w:r>
      <w:r w:rsidRPr="00B978DD">
        <w:rPr>
          <w:rFonts w:ascii="Arial" w:hAnsi="Arial" w:cs="Arial"/>
          <w:sz w:val="20"/>
          <w:szCs w:val="20"/>
        </w:rPr>
        <w:t xml:space="preserve">, un </w:t>
      </w:r>
      <w:r w:rsidR="006936F2">
        <w:rPr>
          <w:rFonts w:ascii="Arial" w:hAnsi="Arial" w:cs="Arial"/>
          <w:sz w:val="20"/>
          <w:szCs w:val="20"/>
        </w:rPr>
        <w:t>N°12</w:t>
      </w:r>
      <w:r w:rsidRPr="00B978DD">
        <w:rPr>
          <w:rFonts w:ascii="Arial" w:hAnsi="Arial" w:cs="Arial"/>
          <w:sz w:val="20"/>
          <w:szCs w:val="20"/>
        </w:rPr>
        <w:t xml:space="preserve"> et un pinceau brosse </w:t>
      </w:r>
      <w:r w:rsidR="006936F2">
        <w:rPr>
          <w:rFonts w:ascii="Arial" w:hAnsi="Arial" w:cs="Arial"/>
          <w:sz w:val="20"/>
          <w:szCs w:val="20"/>
        </w:rPr>
        <w:t xml:space="preserve">N°14 </w:t>
      </w:r>
      <w:r w:rsidRPr="00B978DD">
        <w:rPr>
          <w:rFonts w:ascii="Arial" w:hAnsi="Arial" w:cs="Arial"/>
          <w:sz w:val="20"/>
          <w:szCs w:val="20"/>
        </w:rPr>
        <w:t>(poils blanc plats)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1 petit rouleau en mousse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2 crayons à papier : un 2H et un 2B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i/>
          <w:iCs/>
          <w:sz w:val="20"/>
          <w:szCs w:val="20"/>
        </w:rPr>
        <w:tab/>
      </w:r>
      <w:r w:rsidRPr="00B978DD">
        <w:rPr>
          <w:rFonts w:ascii="Arial" w:hAnsi="Arial" w:cs="Arial"/>
          <w:sz w:val="20"/>
          <w:szCs w:val="20"/>
        </w:rPr>
        <w:t>1 gomme blanche STAEDTLER</w:t>
      </w:r>
      <w:r w:rsidR="006936F2">
        <w:rPr>
          <w:rFonts w:ascii="Arial" w:hAnsi="Arial" w:cs="Arial"/>
          <w:sz w:val="20"/>
          <w:szCs w:val="20"/>
        </w:rPr>
        <w:t xml:space="preserve"> mars plastique</w:t>
      </w:r>
    </w:p>
    <w:p w:rsid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1 </w:t>
      </w:r>
      <w:r w:rsidR="00A85C55">
        <w:rPr>
          <w:rFonts w:ascii="Arial" w:hAnsi="Arial" w:cs="Arial"/>
          <w:sz w:val="20"/>
          <w:szCs w:val="20"/>
        </w:rPr>
        <w:t xml:space="preserve">grande </w:t>
      </w:r>
      <w:r w:rsidR="006936F2">
        <w:rPr>
          <w:rFonts w:ascii="Arial" w:hAnsi="Arial" w:cs="Arial"/>
          <w:sz w:val="20"/>
          <w:szCs w:val="20"/>
        </w:rPr>
        <w:t>règle</w:t>
      </w:r>
      <w:r w:rsidR="00A85C55">
        <w:rPr>
          <w:rFonts w:ascii="Arial" w:hAnsi="Arial" w:cs="Arial"/>
          <w:sz w:val="20"/>
          <w:szCs w:val="20"/>
        </w:rPr>
        <w:t xml:space="preserve">, </w:t>
      </w:r>
      <w:r w:rsidR="009A3DAF">
        <w:rPr>
          <w:rFonts w:ascii="Arial" w:hAnsi="Arial" w:cs="Arial"/>
          <w:sz w:val="20"/>
          <w:szCs w:val="20"/>
        </w:rPr>
        <w:t>une équerre, 1 compas</w:t>
      </w:r>
    </w:p>
    <w:p w:rsidR="006936F2" w:rsidRPr="006936F2" w:rsidRDefault="006936F2" w:rsidP="00B978DD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6936F2">
        <w:rPr>
          <w:rFonts w:ascii="Arial" w:hAnsi="Arial" w:cs="Arial"/>
          <w:bCs/>
          <w:sz w:val="20"/>
          <w:szCs w:val="20"/>
        </w:rPr>
        <w:t>1 petit chiffon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ab/>
      </w:r>
    </w:p>
    <w:p w:rsidR="00B978DD" w:rsidRPr="0046492F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  <w:t xml:space="preserve">D)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ESPAGNOL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="00C33E87" w:rsidRPr="00C33E87">
        <w:rPr>
          <w:rFonts w:ascii="Arial" w:hAnsi="Arial" w:cs="Arial"/>
          <w:sz w:val="20"/>
          <w:szCs w:val="20"/>
          <w:u w:val="single"/>
        </w:rPr>
        <w:t>Pour les</w:t>
      </w:r>
      <w:r w:rsidR="00C33E87">
        <w:rPr>
          <w:rFonts w:ascii="Arial" w:hAnsi="Arial" w:cs="Arial"/>
          <w:sz w:val="20"/>
          <w:szCs w:val="20"/>
        </w:rPr>
        <w:t xml:space="preserve"> </w:t>
      </w:r>
      <w:r w:rsidRPr="00C33E87">
        <w:rPr>
          <w:rFonts w:ascii="Arial" w:hAnsi="Arial" w:cs="Arial"/>
          <w:b/>
          <w:bCs/>
          <w:sz w:val="20"/>
          <w:szCs w:val="20"/>
          <w:u w:val="single"/>
        </w:rPr>
        <w:t>5ème</w:t>
      </w:r>
      <w:r w:rsidR="00C33E87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B978DD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B978DD">
        <w:rPr>
          <w:rFonts w:ascii="Arial" w:hAnsi="Arial" w:cs="Arial"/>
          <w:sz w:val="20"/>
          <w:szCs w:val="20"/>
        </w:rPr>
        <w:t xml:space="preserve">1 cahier grand format (petits ou grands carreaux) 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:rsidR="00B978DD" w:rsidRPr="00B978DD" w:rsidRDefault="00C33E87" w:rsidP="006936F2">
      <w:pPr>
        <w:widowControl w:val="0"/>
        <w:ind w:left="708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Pour les </w:t>
      </w:r>
      <w:r w:rsidR="00B978DD" w:rsidRPr="00C33E87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B978DD" w:rsidRPr="00C33E8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</w:t>
      </w:r>
      <w:r w:rsidR="00B978DD" w:rsidRPr="00C33E87">
        <w:rPr>
          <w:rFonts w:ascii="Arial" w:hAnsi="Arial" w:cs="Arial"/>
          <w:b/>
          <w:bCs/>
          <w:sz w:val="20"/>
          <w:szCs w:val="20"/>
          <w:u w:val="single"/>
        </w:rPr>
        <w:t xml:space="preserve"> et 3</w:t>
      </w:r>
      <w:r w:rsidR="00B978DD" w:rsidRPr="00C33E8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</w:t>
      </w:r>
      <w:r w:rsidR="00B978DD" w:rsidRPr="00B978DD">
        <w:rPr>
          <w:rFonts w:ascii="Arial" w:hAnsi="Arial" w:cs="Arial"/>
          <w:b/>
          <w:bCs/>
          <w:sz w:val="20"/>
          <w:szCs w:val="20"/>
        </w:rPr>
        <w:t xml:space="preserve"> : </w:t>
      </w:r>
      <w:r w:rsidR="00B978DD" w:rsidRPr="00B978DD">
        <w:rPr>
          <w:rFonts w:ascii="Arial" w:hAnsi="Arial" w:cs="Arial"/>
          <w:sz w:val="20"/>
          <w:szCs w:val="20"/>
        </w:rPr>
        <w:t xml:space="preserve">Pour les élèves qui le souhaitent ils peuvent conserver le même cahier que l’année dernière et ils le renouvèleront quand il sera fini, sinon un cahier grand format à petits ou grands carreaux au choix. </w:t>
      </w:r>
    </w:p>
    <w:p w:rsidR="00B978DD" w:rsidRPr="00B978DD" w:rsidRDefault="00B978DD" w:rsidP="0082605E">
      <w:pPr>
        <w:widowControl w:val="0"/>
        <w:ind w:firstLine="708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>Des copies simples et/ou doubles pour les interrogations et les évaluations.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</w:p>
    <w:p w:rsidR="00B978DD" w:rsidRPr="004B71AA" w:rsidRDefault="00B978DD" w:rsidP="004B71AA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FRANÇAIS</w:t>
      </w:r>
    </w:p>
    <w:p w:rsidR="00B978DD" w:rsidRPr="004B71AA" w:rsidRDefault="00B978DD" w:rsidP="00B978DD">
      <w:pPr>
        <w:widowControl w:val="0"/>
        <w:rPr>
          <w:rFonts w:ascii="Arial" w:hAnsi="Arial" w:cs="Arial"/>
          <w:bCs/>
          <w:sz w:val="20"/>
          <w:szCs w:val="20"/>
        </w:rPr>
      </w:pPr>
      <w:r w:rsidRPr="00B978DD">
        <w:rPr>
          <w:rFonts w:ascii="Arial" w:hAnsi="Arial" w:cs="Arial"/>
          <w:bCs/>
          <w:sz w:val="20"/>
          <w:szCs w:val="20"/>
        </w:rPr>
        <w:t xml:space="preserve"> </w:t>
      </w:r>
      <w:r w:rsidR="004B71AA">
        <w:rPr>
          <w:rFonts w:ascii="Arial" w:hAnsi="Arial" w:cs="Arial"/>
          <w:b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Pour toutes les classes</w:t>
      </w:r>
    </w:p>
    <w:p w:rsidR="00B978DD" w:rsidRPr="00B978DD" w:rsidRDefault="00B978DD" w:rsidP="00B978DD">
      <w:pPr>
        <w:widowControl w:val="0"/>
        <w:rPr>
          <w:rFonts w:ascii="Arial" w:hAnsi="Arial" w:cs="Arial"/>
          <w:bCs/>
          <w:sz w:val="20"/>
          <w:szCs w:val="20"/>
        </w:rPr>
      </w:pPr>
      <w:r w:rsidRPr="00B978DD">
        <w:rPr>
          <w:rFonts w:ascii="Arial" w:hAnsi="Arial" w:cs="Arial"/>
          <w:bCs/>
          <w:sz w:val="20"/>
          <w:szCs w:val="20"/>
        </w:rPr>
        <w:tab/>
        <w:t>Un classeur grand format avec copies simples et doubles, grand format, grand carreaux</w:t>
      </w:r>
    </w:p>
    <w:p w:rsidR="00B978DD" w:rsidRPr="00B978DD" w:rsidRDefault="00B978DD" w:rsidP="00B978DD">
      <w:pPr>
        <w:widowControl w:val="0"/>
        <w:rPr>
          <w:rFonts w:ascii="Arial" w:hAnsi="Arial" w:cs="Arial"/>
          <w:bCs/>
          <w:sz w:val="20"/>
          <w:szCs w:val="20"/>
        </w:rPr>
      </w:pPr>
      <w:r w:rsidRPr="00B978DD">
        <w:rPr>
          <w:rFonts w:ascii="Arial" w:hAnsi="Arial" w:cs="Arial"/>
          <w:bCs/>
          <w:sz w:val="20"/>
          <w:szCs w:val="20"/>
        </w:rPr>
        <w:tab/>
        <w:t>6 intercalaires</w:t>
      </w:r>
    </w:p>
    <w:p w:rsidR="00B978DD" w:rsidRPr="00B978DD" w:rsidRDefault="00B978DD" w:rsidP="00B978DD">
      <w:pPr>
        <w:widowControl w:val="0"/>
        <w:rPr>
          <w:rFonts w:ascii="Arial" w:hAnsi="Arial" w:cs="Arial"/>
          <w:bCs/>
          <w:sz w:val="20"/>
          <w:szCs w:val="20"/>
        </w:rPr>
      </w:pPr>
      <w:r w:rsidRPr="00B978DD">
        <w:rPr>
          <w:rFonts w:ascii="Arial" w:hAnsi="Arial" w:cs="Arial"/>
          <w:bCs/>
          <w:sz w:val="20"/>
          <w:szCs w:val="20"/>
        </w:rPr>
        <w:tab/>
        <w:t>Des pochettes plastiques</w:t>
      </w:r>
      <w:r w:rsidR="00A42E18">
        <w:rPr>
          <w:rFonts w:ascii="Arial" w:hAnsi="Arial" w:cs="Arial"/>
          <w:bCs/>
          <w:sz w:val="20"/>
          <w:szCs w:val="20"/>
        </w:rPr>
        <w:t xml:space="preserve">                 * Prévoir l’achat de livres pendant l’année</w:t>
      </w:r>
    </w:p>
    <w:p w:rsidR="00B978DD" w:rsidRDefault="00B978DD" w:rsidP="00B978DD">
      <w:pPr>
        <w:widowControl w:val="0"/>
        <w:rPr>
          <w:rFonts w:ascii="Arial" w:hAnsi="Arial" w:cs="Arial"/>
          <w:bCs/>
          <w:sz w:val="20"/>
          <w:szCs w:val="20"/>
        </w:rPr>
      </w:pPr>
      <w:r w:rsidRPr="00B978DD">
        <w:rPr>
          <w:rFonts w:ascii="Arial" w:hAnsi="Arial" w:cs="Arial"/>
          <w:bCs/>
          <w:sz w:val="20"/>
          <w:szCs w:val="20"/>
        </w:rPr>
        <w:tab/>
        <w:t>Des surligneurs</w:t>
      </w:r>
    </w:p>
    <w:p w:rsidR="00127817" w:rsidRDefault="00127817" w:rsidP="00B978DD">
      <w:pPr>
        <w:widowControl w:val="0"/>
        <w:rPr>
          <w:rFonts w:ascii="Arial" w:hAnsi="Arial" w:cs="Arial"/>
          <w:bCs/>
          <w:sz w:val="20"/>
          <w:szCs w:val="20"/>
        </w:rPr>
      </w:pPr>
    </w:p>
    <w:p w:rsidR="00127817" w:rsidRPr="004A2C04" w:rsidRDefault="00127817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4A2C04">
        <w:rPr>
          <w:rFonts w:ascii="Arial" w:hAnsi="Arial" w:cs="Arial"/>
          <w:b/>
          <w:bCs/>
          <w:sz w:val="20"/>
          <w:szCs w:val="20"/>
          <w:u w:val="single"/>
        </w:rPr>
        <w:t>Pour le LATIN</w:t>
      </w:r>
    </w:p>
    <w:p w:rsidR="00127817" w:rsidRDefault="00127817" w:rsidP="00B978DD">
      <w:pPr>
        <w:widowContro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 classeur</w:t>
      </w:r>
    </w:p>
    <w:p w:rsidR="00127817" w:rsidRPr="00127817" w:rsidRDefault="00127817" w:rsidP="00B978DD">
      <w:pPr>
        <w:widowControl w:val="0"/>
        <w:rPr>
          <w:rFonts w:ascii="Arial" w:hAnsi="Arial" w:cs="Arial"/>
          <w:bCs/>
          <w:sz w:val="20"/>
          <w:szCs w:val="20"/>
        </w:rPr>
      </w:pP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HISTOIRE-GEOGRAPHIE-EDUCATION CIVIQUE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Pour toutes les classes</w:t>
      </w:r>
    </w:p>
    <w:p w:rsidR="00B978DD" w:rsidRPr="00CF7EBD" w:rsidRDefault="00B978DD" w:rsidP="00B978DD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</w:r>
      <w:r w:rsidRPr="00B978DD">
        <w:rPr>
          <w:rFonts w:ascii="Arial" w:hAnsi="Arial" w:cs="Arial"/>
          <w:sz w:val="20"/>
          <w:szCs w:val="20"/>
        </w:rPr>
        <w:t xml:space="preserve">Copies simples et doubles, grand format, grands carreaux </w:t>
      </w:r>
      <w:r w:rsidRPr="00B978DD">
        <w:rPr>
          <w:rFonts w:ascii="Arial" w:hAnsi="Arial" w:cs="Arial"/>
          <w:i/>
          <w:iCs/>
          <w:sz w:val="20"/>
          <w:szCs w:val="20"/>
        </w:rPr>
        <w:t>(pour les contrôles)</w:t>
      </w:r>
    </w:p>
    <w:p w:rsidR="00B978DD" w:rsidRPr="00B978DD" w:rsidRDefault="00B978DD" w:rsidP="0044095F">
      <w:pPr>
        <w:widowControl w:val="0"/>
        <w:ind w:left="709" w:hanging="709"/>
        <w:rPr>
          <w:rFonts w:ascii="Arial" w:hAnsi="Arial" w:cs="Arial"/>
          <w:i/>
          <w:iCs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 xml:space="preserve">Niveau 6ème et 5ème </w:t>
      </w:r>
      <w:r w:rsidR="00E8560F">
        <w:rPr>
          <w:rFonts w:ascii="Arial" w:hAnsi="Arial" w:cs="Arial"/>
          <w:sz w:val="20"/>
          <w:szCs w:val="20"/>
        </w:rPr>
        <w:t xml:space="preserve">: 2 </w:t>
      </w:r>
      <w:r w:rsidRPr="00B978DD">
        <w:rPr>
          <w:rFonts w:ascii="Arial" w:hAnsi="Arial" w:cs="Arial"/>
          <w:sz w:val="20"/>
          <w:szCs w:val="20"/>
        </w:rPr>
        <w:t>cahiers grand format</w:t>
      </w:r>
      <w:r w:rsidR="0044095F">
        <w:rPr>
          <w:rFonts w:ascii="Arial" w:hAnsi="Arial" w:cs="Arial"/>
          <w:sz w:val="20"/>
          <w:szCs w:val="20"/>
        </w:rPr>
        <w:t xml:space="preserve"> (24x32 ou 21x29.7)</w:t>
      </w:r>
      <w:r w:rsidRPr="00B978DD">
        <w:rPr>
          <w:rFonts w:ascii="Arial" w:hAnsi="Arial" w:cs="Arial"/>
          <w:sz w:val="20"/>
          <w:szCs w:val="20"/>
        </w:rPr>
        <w:t xml:space="preserve"> de 96 pages (un des cahiers sera utilisé </w:t>
      </w:r>
      <w:r w:rsidR="0044095F">
        <w:rPr>
          <w:rFonts w:ascii="Arial" w:hAnsi="Arial" w:cs="Arial"/>
          <w:sz w:val="20"/>
          <w:szCs w:val="20"/>
        </w:rPr>
        <w:t xml:space="preserve">  </w:t>
      </w:r>
      <w:r w:rsidRPr="00B978DD">
        <w:rPr>
          <w:rFonts w:ascii="Arial" w:hAnsi="Arial" w:cs="Arial"/>
          <w:sz w:val="20"/>
          <w:szCs w:val="20"/>
        </w:rPr>
        <w:t>plusieurs années)</w:t>
      </w:r>
    </w:p>
    <w:p w:rsidR="00B978DD" w:rsidRPr="00B978DD" w:rsidRDefault="00B978DD" w:rsidP="006936F2">
      <w:pPr>
        <w:widowControl w:val="0"/>
        <w:ind w:left="708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 xml:space="preserve">Niveau 4ème et 3ème </w:t>
      </w:r>
      <w:r w:rsidRPr="00B978DD">
        <w:rPr>
          <w:rFonts w:ascii="Arial" w:hAnsi="Arial" w:cs="Arial"/>
          <w:sz w:val="20"/>
          <w:szCs w:val="20"/>
        </w:rPr>
        <w:t xml:space="preserve">: libre choix du matériel (3 cahiers grand format </w:t>
      </w:r>
      <w:r w:rsidRPr="00B978DD">
        <w:rPr>
          <w:rFonts w:ascii="Arial" w:hAnsi="Arial" w:cs="Arial"/>
          <w:b/>
          <w:bCs/>
          <w:sz w:val="20"/>
          <w:szCs w:val="20"/>
        </w:rPr>
        <w:t>OU</w:t>
      </w:r>
      <w:r w:rsidRPr="00B978DD">
        <w:rPr>
          <w:rFonts w:ascii="Arial" w:hAnsi="Arial" w:cs="Arial"/>
          <w:sz w:val="20"/>
          <w:szCs w:val="20"/>
        </w:rPr>
        <w:t xml:space="preserve"> classeur avec intercalaires et feuilles </w:t>
      </w:r>
      <w:r w:rsidRPr="00B978DD">
        <w:rPr>
          <w:rFonts w:ascii="Arial" w:hAnsi="Arial" w:cs="Arial"/>
          <w:b/>
          <w:bCs/>
          <w:sz w:val="20"/>
          <w:szCs w:val="20"/>
        </w:rPr>
        <w:t>OU</w:t>
      </w:r>
      <w:r w:rsidRPr="00B978DD">
        <w:rPr>
          <w:rFonts w:ascii="Arial" w:hAnsi="Arial" w:cs="Arial"/>
          <w:sz w:val="20"/>
          <w:szCs w:val="20"/>
        </w:rPr>
        <w:t xml:space="preserve"> trieur avec feuilles …)</w:t>
      </w:r>
    </w:p>
    <w:p w:rsid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lastRenderedPageBreak/>
        <w:t> </w:t>
      </w:r>
    </w:p>
    <w:p w:rsid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</w:p>
    <w:p w:rsidR="002B4900" w:rsidRPr="00B978DD" w:rsidRDefault="002B4900" w:rsidP="00B978DD">
      <w:pPr>
        <w:widowControl w:val="0"/>
        <w:rPr>
          <w:rFonts w:ascii="Arial" w:hAnsi="Arial" w:cs="Arial"/>
          <w:sz w:val="20"/>
          <w:szCs w:val="20"/>
        </w:rPr>
      </w:pP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>G)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 xml:space="preserve"> MATHEMATIQUES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Pour toutes les classes</w:t>
      </w:r>
    </w:p>
    <w:p w:rsidR="00B978DD" w:rsidRPr="00B978DD" w:rsidRDefault="00203013" w:rsidP="00B978DD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76AB">
        <w:rPr>
          <w:rFonts w:ascii="Arial" w:hAnsi="Arial" w:cs="Arial"/>
          <w:sz w:val="20"/>
          <w:szCs w:val="20"/>
        </w:rPr>
        <w:t>2</w:t>
      </w:r>
      <w:r w:rsidR="00B978DD" w:rsidRPr="00B978DD">
        <w:rPr>
          <w:rFonts w:ascii="Arial" w:hAnsi="Arial" w:cs="Arial"/>
          <w:sz w:val="20"/>
          <w:szCs w:val="20"/>
        </w:rPr>
        <w:t xml:space="preserve"> cahiers grand format</w:t>
      </w:r>
      <w:r>
        <w:rPr>
          <w:rFonts w:ascii="Arial" w:hAnsi="Arial" w:cs="Arial"/>
          <w:sz w:val="20"/>
          <w:szCs w:val="20"/>
        </w:rPr>
        <w:t xml:space="preserve"> (24x32)</w:t>
      </w:r>
      <w:r w:rsidR="00B978DD" w:rsidRPr="00B978DD">
        <w:rPr>
          <w:rFonts w:ascii="Arial" w:hAnsi="Arial" w:cs="Arial"/>
          <w:sz w:val="20"/>
          <w:szCs w:val="20"/>
        </w:rPr>
        <w:t xml:space="preserve">, </w:t>
      </w:r>
      <w:r w:rsidR="007876AB">
        <w:rPr>
          <w:rFonts w:ascii="Arial" w:hAnsi="Arial" w:cs="Arial"/>
          <w:sz w:val="20"/>
          <w:szCs w:val="20"/>
        </w:rPr>
        <w:t>petits</w:t>
      </w:r>
      <w:r w:rsidR="00B978DD" w:rsidRPr="00B978DD">
        <w:rPr>
          <w:rFonts w:ascii="Arial" w:hAnsi="Arial" w:cs="Arial"/>
          <w:sz w:val="20"/>
          <w:szCs w:val="20"/>
        </w:rPr>
        <w:t xml:space="preserve"> carreaux </w:t>
      </w:r>
      <w:r w:rsidR="007876AB" w:rsidRPr="007876AB">
        <w:rPr>
          <w:rFonts w:ascii="Arial" w:hAnsi="Arial" w:cs="Arial"/>
          <w:b/>
          <w:sz w:val="20"/>
          <w:szCs w:val="20"/>
          <w:u w:val="single"/>
        </w:rPr>
        <w:t>avec marge</w:t>
      </w:r>
    </w:p>
    <w:p w:rsidR="00B978DD" w:rsidRPr="00B978DD" w:rsidRDefault="00B978DD" w:rsidP="004917B6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Règles graduée, compas, équerre, rapporteur</w:t>
      </w:r>
    </w:p>
    <w:p w:rsidR="00B978DD" w:rsidRPr="00B978DD" w:rsidRDefault="00B978DD" w:rsidP="00B978D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1 calculatrice scientifique </w:t>
      </w:r>
      <w:r w:rsidR="00700081">
        <w:rPr>
          <w:rFonts w:ascii="Arial" w:hAnsi="Arial" w:cs="Arial"/>
          <w:sz w:val="20"/>
          <w:szCs w:val="20"/>
        </w:rPr>
        <w:t>type collège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</w:p>
    <w:p w:rsidR="00B978DD" w:rsidRPr="00B978DD" w:rsidRDefault="00B978DD" w:rsidP="00B978DD">
      <w:pPr>
        <w:widowControl w:val="0"/>
        <w:rPr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 xml:space="preserve">H)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SCIENCES PHYSIQUES</w:t>
      </w:r>
      <w:r w:rsidRPr="00B978DD">
        <w:rPr>
          <w:rFonts w:ascii="Arial" w:hAnsi="Arial" w:cs="Arial"/>
          <w:sz w:val="20"/>
          <w:szCs w:val="20"/>
        </w:rPr>
        <w:t> 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Pour toutes les classes</w:t>
      </w:r>
      <w:r w:rsidRPr="00B978D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978DD" w:rsidRPr="00B978DD" w:rsidRDefault="00B978DD" w:rsidP="006936F2">
      <w:pPr>
        <w:widowControl w:val="0"/>
        <w:ind w:left="708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>1 cahier très grand format, grand carreaux (24x32) 100 pages. Le cahier commencé cette année peut-être continué l’an prochain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Copies simples et doubles </w:t>
      </w:r>
      <w:r w:rsidRPr="00B978DD">
        <w:rPr>
          <w:rFonts w:ascii="Arial" w:hAnsi="Arial" w:cs="Arial"/>
          <w:i/>
          <w:iCs/>
          <w:sz w:val="20"/>
          <w:szCs w:val="20"/>
        </w:rPr>
        <w:t>(grand format, grands carreaux)</w:t>
      </w:r>
      <w:r w:rsidRPr="00B978DD">
        <w:rPr>
          <w:rFonts w:ascii="Arial" w:hAnsi="Arial" w:cs="Arial"/>
          <w:sz w:val="20"/>
          <w:szCs w:val="20"/>
        </w:rPr>
        <w:t xml:space="preserve"> 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Feuilles de papier millimétré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  <w:t xml:space="preserve">I)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SCIENCES de la VIE et de la TERRE</w:t>
      </w:r>
      <w:r w:rsidRPr="00B978DD">
        <w:rPr>
          <w:rFonts w:ascii="Arial" w:hAnsi="Arial" w:cs="Arial"/>
          <w:b/>
          <w:bCs/>
          <w:sz w:val="20"/>
          <w:szCs w:val="20"/>
        </w:rPr>
        <w:t> 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Pour</w:t>
      </w:r>
      <w:r w:rsidR="009813FD">
        <w:rPr>
          <w:rFonts w:ascii="Arial" w:hAnsi="Arial" w:cs="Arial"/>
          <w:b/>
          <w:bCs/>
          <w:sz w:val="20"/>
          <w:szCs w:val="20"/>
          <w:u w:val="single"/>
        </w:rPr>
        <w:t xml:space="preserve"> toutes les classes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1 cahier 24/32</w:t>
      </w:r>
      <w:r w:rsidR="009813FD">
        <w:rPr>
          <w:rFonts w:ascii="Arial" w:hAnsi="Arial" w:cs="Arial"/>
          <w:sz w:val="20"/>
          <w:szCs w:val="20"/>
        </w:rPr>
        <w:t xml:space="preserve"> avec </w:t>
      </w:r>
      <w:r w:rsidR="009813FD" w:rsidRPr="009813FD">
        <w:rPr>
          <w:rFonts w:ascii="Arial" w:hAnsi="Arial" w:cs="Arial"/>
          <w:b/>
          <w:sz w:val="20"/>
          <w:szCs w:val="20"/>
        </w:rPr>
        <w:t>au moins 96 pages</w:t>
      </w:r>
      <w:r w:rsidRPr="00B978DD">
        <w:rPr>
          <w:rFonts w:ascii="Arial" w:hAnsi="Arial" w:cs="Arial"/>
          <w:sz w:val="20"/>
          <w:szCs w:val="20"/>
        </w:rPr>
        <w:t>, grand format, grands carreaux</w:t>
      </w:r>
    </w:p>
    <w:p w:rsid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Copies doubles et simples, grand format,  grands carreaux </w:t>
      </w:r>
    </w:p>
    <w:p w:rsidR="00685371" w:rsidRPr="00B978DD" w:rsidRDefault="00685371" w:rsidP="00B978DD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 surligneur</w:t>
      </w:r>
    </w:p>
    <w:p w:rsidR="00B978DD" w:rsidRPr="00B978DD" w:rsidRDefault="00B978DD" w:rsidP="000E2309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> </w:t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 xml:space="preserve">J)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TECHNOLOGIE</w:t>
      </w:r>
      <w:r w:rsidRPr="00B978DD">
        <w:rPr>
          <w:rFonts w:ascii="Arial" w:hAnsi="Arial" w:cs="Arial"/>
          <w:sz w:val="20"/>
          <w:szCs w:val="20"/>
        </w:rPr>
        <w:t> 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b/>
          <w:bCs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Pour toutes les classes</w:t>
      </w:r>
      <w:r w:rsidRPr="00B978D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1 porte vue de 50 pochettes (100 vues)</w:t>
      </w:r>
      <w:r w:rsidR="003C4BA6">
        <w:rPr>
          <w:rFonts w:ascii="Arial" w:hAnsi="Arial" w:cs="Arial"/>
          <w:sz w:val="20"/>
          <w:szCs w:val="20"/>
        </w:rPr>
        <w:t xml:space="preserve"> (A conserver sur les 3 années)</w:t>
      </w:r>
    </w:p>
    <w:p w:rsidR="004A2C04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Feuilles A4 </w:t>
      </w:r>
      <w:r w:rsidR="004A2C04">
        <w:rPr>
          <w:rFonts w:ascii="Arial" w:hAnsi="Arial" w:cs="Arial"/>
          <w:sz w:val="20"/>
          <w:szCs w:val="20"/>
        </w:rPr>
        <w:t>petits</w:t>
      </w:r>
      <w:r w:rsidRPr="00B978DD">
        <w:rPr>
          <w:rFonts w:ascii="Arial" w:hAnsi="Arial" w:cs="Arial"/>
          <w:sz w:val="20"/>
          <w:szCs w:val="20"/>
        </w:rPr>
        <w:t xml:space="preserve"> carreaux</w:t>
      </w:r>
      <w:r w:rsidR="003C4BA6">
        <w:rPr>
          <w:rFonts w:ascii="Arial" w:hAnsi="Arial" w:cs="Arial"/>
          <w:sz w:val="20"/>
          <w:szCs w:val="20"/>
        </w:rPr>
        <w:t xml:space="preserve"> </w:t>
      </w:r>
      <w:r w:rsidR="003C4BA6" w:rsidRPr="003C4BA6">
        <w:rPr>
          <w:rFonts w:ascii="Arial" w:hAnsi="Arial" w:cs="Arial"/>
          <w:b/>
          <w:sz w:val="20"/>
          <w:szCs w:val="20"/>
          <w:u w:val="single"/>
        </w:rPr>
        <w:t>sans marge</w:t>
      </w:r>
      <w:r w:rsidR="003C4BA6" w:rsidRPr="003C4BA6">
        <w:rPr>
          <w:rFonts w:ascii="Arial" w:hAnsi="Arial" w:cs="Arial"/>
          <w:sz w:val="20"/>
          <w:szCs w:val="20"/>
        </w:rPr>
        <w:t xml:space="preserve"> (perforées ou non)</w:t>
      </w:r>
    </w:p>
    <w:p w:rsidR="003C4BA6" w:rsidRDefault="004A2C04" w:rsidP="00B978DD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 feutre noir pointe fine</w:t>
      </w:r>
    </w:p>
    <w:p w:rsidR="00B978DD" w:rsidRPr="00B978DD" w:rsidRDefault="003C4BA6" w:rsidP="00B978DD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PC du Conseil Départemental et son chargeur</w:t>
      </w:r>
      <w:r w:rsidR="00B978DD" w:rsidRPr="00B978DD">
        <w:rPr>
          <w:rFonts w:ascii="Arial" w:hAnsi="Arial" w:cs="Arial"/>
          <w:sz w:val="20"/>
          <w:szCs w:val="20"/>
        </w:rPr>
        <w:t xml:space="preserve"> 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</w:p>
    <w:p w:rsidR="00B978DD" w:rsidRPr="00B978DD" w:rsidRDefault="00B978DD" w:rsidP="00B978DD">
      <w:pPr>
        <w:widowContro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 </w:t>
      </w:r>
      <w:r w:rsidRPr="00B978DD">
        <w:rPr>
          <w:rFonts w:ascii="Arial" w:hAnsi="Arial" w:cs="Arial"/>
          <w:b/>
          <w:bCs/>
          <w:sz w:val="20"/>
          <w:szCs w:val="20"/>
        </w:rPr>
        <w:t xml:space="preserve">K)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ALLEMAND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 xml:space="preserve">Pour toutes les classes </w:t>
      </w:r>
      <w:r w:rsidRPr="00B978DD">
        <w:rPr>
          <w:rFonts w:ascii="Arial" w:hAnsi="Arial" w:cs="Arial"/>
          <w:b/>
          <w:bCs/>
          <w:sz w:val="20"/>
          <w:szCs w:val="20"/>
        </w:rPr>
        <w:t>(5ème, 4ème, 3ème)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 1 classeur souple avec 6  intercalaires plastiques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 Pochettes plastiques transparentes</w:t>
      </w:r>
    </w:p>
    <w:p w:rsid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 Feuilles simples et doubles</w:t>
      </w:r>
    </w:p>
    <w:p w:rsidR="00D41287" w:rsidRDefault="00D41287" w:rsidP="00B978DD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100 fiches bristol format A4 unis blanches</w:t>
      </w:r>
      <w:r>
        <w:rPr>
          <w:rFonts w:ascii="Arial" w:hAnsi="Arial" w:cs="Arial"/>
          <w:sz w:val="20"/>
          <w:szCs w:val="20"/>
        </w:rPr>
        <w:t xml:space="preserve"> (si vous n’en avez plus)</w:t>
      </w:r>
    </w:p>
    <w:p w:rsidR="00CB671C" w:rsidRPr="00B978DD" w:rsidRDefault="00CB671C" w:rsidP="00B978DD">
      <w:pPr>
        <w:widowControl w:val="0"/>
        <w:rPr>
          <w:rFonts w:ascii="Arial" w:hAnsi="Arial" w:cs="Arial"/>
          <w:sz w:val="20"/>
          <w:szCs w:val="20"/>
        </w:rPr>
      </w:pPr>
      <w:r w:rsidRPr="00D41287">
        <w:rPr>
          <w:rFonts w:ascii="Arial" w:hAnsi="Arial" w:cs="Arial"/>
          <w:b/>
          <w:sz w:val="20"/>
          <w:szCs w:val="20"/>
        </w:rPr>
        <w:t xml:space="preserve">             </w:t>
      </w:r>
      <w:r w:rsidR="00D43FD4" w:rsidRPr="00D41287">
        <w:rPr>
          <w:rFonts w:ascii="Arial" w:hAnsi="Arial" w:cs="Arial"/>
          <w:b/>
          <w:sz w:val="20"/>
          <w:szCs w:val="20"/>
          <w:u w:val="single"/>
        </w:rPr>
        <w:t>Pour les 5ème</w:t>
      </w:r>
      <w:r w:rsidR="00D41287" w:rsidRPr="00D41287">
        <w:rPr>
          <w:rFonts w:ascii="Arial" w:hAnsi="Arial" w:cs="Arial"/>
          <w:b/>
          <w:sz w:val="20"/>
          <w:szCs w:val="20"/>
          <w:u w:val="single"/>
        </w:rPr>
        <w:t>s</w:t>
      </w:r>
      <w:r w:rsidR="00D41287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="002D106E">
        <w:rPr>
          <w:rFonts w:ascii="Arial" w:hAnsi="Arial" w:cs="Arial"/>
          <w:sz w:val="20"/>
          <w:szCs w:val="20"/>
        </w:rPr>
        <w:t xml:space="preserve">100 </w:t>
      </w:r>
      <w:r w:rsidR="00FC4873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iches bristol format A</w:t>
      </w:r>
      <w:r w:rsidR="00FC4873">
        <w:rPr>
          <w:rFonts w:ascii="Arial" w:hAnsi="Arial" w:cs="Arial"/>
          <w:sz w:val="20"/>
          <w:szCs w:val="20"/>
        </w:rPr>
        <w:t>4 unis blanches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</w:p>
    <w:p w:rsidR="00554F58" w:rsidRDefault="00B978DD" w:rsidP="00554F58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54F58">
        <w:rPr>
          <w:rFonts w:ascii="Arial" w:hAnsi="Arial" w:cs="Arial"/>
          <w:b/>
          <w:bCs/>
          <w:sz w:val="20"/>
          <w:szCs w:val="20"/>
          <w:u w:val="single"/>
        </w:rPr>
        <w:t xml:space="preserve">Pour les 5èmes </w:t>
      </w:r>
      <w:r w:rsidR="00554F58">
        <w:rPr>
          <w:rFonts w:ascii="Arial" w:hAnsi="Arial" w:cs="Arial"/>
          <w:sz w:val="20"/>
          <w:szCs w:val="20"/>
        </w:rPr>
        <w:t xml:space="preserve">: Cahier d'activités Fantastisch 1ème année– éditions Maison des langues- ISBN  </w:t>
      </w:r>
      <w:r w:rsidR="00554F58">
        <w:rPr>
          <w:rFonts w:ascii="Arial" w:hAnsi="Arial" w:cs="Arial"/>
          <w:sz w:val="20"/>
          <w:szCs w:val="20"/>
        </w:rPr>
        <w:tab/>
        <w:t>2356852956</w:t>
      </w:r>
      <w:r w:rsidRPr="00B978DD">
        <w:rPr>
          <w:rFonts w:ascii="Arial" w:hAnsi="Arial" w:cs="Arial"/>
          <w:sz w:val="20"/>
          <w:szCs w:val="20"/>
        </w:rPr>
        <w:tab/>
      </w:r>
    </w:p>
    <w:p w:rsidR="00554F58" w:rsidRDefault="00554F58" w:rsidP="00554F58">
      <w:pPr>
        <w:widowControl w:val="0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Pour les 4èmes </w:t>
      </w:r>
      <w:r>
        <w:rPr>
          <w:rFonts w:ascii="Arial" w:hAnsi="Arial" w:cs="Arial"/>
          <w:sz w:val="20"/>
          <w:szCs w:val="20"/>
        </w:rPr>
        <w:t xml:space="preserve">: cahier d’activités allemand - Edition Maison des Langues - Fantastisch 2ème année - </w:t>
      </w:r>
    </w:p>
    <w:p w:rsidR="00554F58" w:rsidRDefault="00554F58" w:rsidP="00554F58">
      <w:pPr>
        <w:widowControl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ISBN : 9782356854100</w:t>
      </w:r>
    </w:p>
    <w:p w:rsidR="00554F58" w:rsidRDefault="00B978DD" w:rsidP="00554F58">
      <w:pPr>
        <w:widowControl w:val="0"/>
        <w:ind w:left="709" w:hanging="142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="00554F58">
        <w:rPr>
          <w:rFonts w:ascii="Arial" w:hAnsi="Arial" w:cs="Arial"/>
          <w:b/>
          <w:sz w:val="20"/>
          <w:szCs w:val="20"/>
          <w:u w:val="single"/>
        </w:rPr>
        <w:t>Pour les 3èmes :</w:t>
      </w:r>
      <w:r w:rsidR="00554F58">
        <w:rPr>
          <w:rFonts w:ascii="Arial" w:hAnsi="Arial" w:cs="Arial"/>
          <w:sz w:val="20"/>
          <w:szCs w:val="20"/>
        </w:rPr>
        <w:t xml:space="preserve"> cahier d’activités allemand - Edition Maison des Langues - Fantastisch 3ème année - </w:t>
      </w:r>
    </w:p>
    <w:p w:rsidR="00B978DD" w:rsidRPr="00B978DD" w:rsidRDefault="00554F58" w:rsidP="00554F58">
      <w:pPr>
        <w:widowControl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ISBN : 9782356854186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L) MUSIQUE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 xml:space="preserve">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Pour toutes les classes</w:t>
      </w:r>
    </w:p>
    <w:p w:rsidR="00B978DD" w:rsidRPr="00B978DD" w:rsidRDefault="00B978DD" w:rsidP="00F53532">
      <w:pPr>
        <w:widowControl w:val="0"/>
        <w:ind w:left="851" w:hanging="236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iCs/>
          <w:sz w:val="20"/>
          <w:szCs w:val="20"/>
        </w:rPr>
        <w:t xml:space="preserve">La liste détaillée des fournitures en éducation musicale sera expliquée aux élèves et communiquée aux </w:t>
      </w:r>
      <w:r w:rsidR="006936F2">
        <w:rPr>
          <w:rFonts w:ascii="Arial" w:hAnsi="Arial" w:cs="Arial"/>
          <w:iCs/>
          <w:sz w:val="20"/>
          <w:szCs w:val="20"/>
        </w:rPr>
        <w:t xml:space="preserve">    </w:t>
      </w:r>
      <w:r w:rsidR="00F53532">
        <w:rPr>
          <w:rFonts w:ascii="Arial" w:hAnsi="Arial" w:cs="Arial"/>
          <w:iCs/>
          <w:sz w:val="20"/>
          <w:szCs w:val="20"/>
        </w:rPr>
        <w:t xml:space="preserve">   </w:t>
      </w:r>
      <w:r w:rsidRPr="00B978DD">
        <w:rPr>
          <w:rFonts w:ascii="Arial" w:hAnsi="Arial" w:cs="Arial"/>
          <w:iCs/>
          <w:sz w:val="20"/>
          <w:szCs w:val="20"/>
        </w:rPr>
        <w:t xml:space="preserve">familles </w:t>
      </w:r>
      <w:r w:rsidR="004A2C04">
        <w:rPr>
          <w:rFonts w:ascii="Arial" w:hAnsi="Arial" w:cs="Arial"/>
          <w:iCs/>
          <w:sz w:val="20"/>
          <w:szCs w:val="20"/>
        </w:rPr>
        <w:t>dès la rentrée de septembre 202</w:t>
      </w:r>
      <w:r w:rsidR="00F53532">
        <w:rPr>
          <w:rFonts w:ascii="Arial" w:hAnsi="Arial" w:cs="Arial"/>
          <w:iCs/>
          <w:sz w:val="20"/>
          <w:szCs w:val="20"/>
        </w:rPr>
        <w:t>3</w:t>
      </w:r>
      <w:r w:rsidRPr="00B978DD">
        <w:rPr>
          <w:rFonts w:ascii="Arial" w:hAnsi="Arial" w:cs="Arial"/>
          <w:iCs/>
          <w:sz w:val="20"/>
          <w:szCs w:val="20"/>
        </w:rPr>
        <w:t>.</w:t>
      </w:r>
    </w:p>
    <w:p w:rsidR="00B978DD" w:rsidRPr="00B978DD" w:rsidRDefault="00B978DD" w:rsidP="00B978DD">
      <w:pPr>
        <w:widowControl w:val="0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> </w:t>
      </w:r>
    </w:p>
    <w:p w:rsidR="00B978DD" w:rsidRPr="00B978DD" w:rsidRDefault="00B978DD" w:rsidP="00B978DD">
      <w:pPr>
        <w:widowControl w:val="0"/>
        <w:ind w:left="615" w:right="240" w:hanging="255"/>
        <w:jc w:val="both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sz w:val="20"/>
          <w:szCs w:val="20"/>
        </w:rPr>
        <w:tab/>
      </w:r>
      <w:r w:rsidRPr="00B978DD">
        <w:rPr>
          <w:rFonts w:ascii="Arial" w:hAnsi="Arial" w:cs="Arial"/>
          <w:b/>
          <w:bCs/>
          <w:sz w:val="20"/>
          <w:szCs w:val="20"/>
        </w:rPr>
        <w:t xml:space="preserve">M) </w:t>
      </w:r>
      <w:r w:rsidRPr="00B978DD">
        <w:rPr>
          <w:rFonts w:ascii="Arial" w:hAnsi="Arial" w:cs="Arial"/>
          <w:b/>
          <w:bCs/>
          <w:sz w:val="20"/>
          <w:szCs w:val="20"/>
          <w:u w:val="single"/>
        </w:rPr>
        <w:t>EPS</w:t>
      </w:r>
    </w:p>
    <w:p w:rsidR="00B978DD" w:rsidRPr="00B978DD" w:rsidRDefault="00B978DD" w:rsidP="006936F2">
      <w:pPr>
        <w:widowControl w:val="0"/>
        <w:ind w:left="704" w:right="240"/>
        <w:jc w:val="both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>Une tenue complète et réservée à la pratique de l’EPS, comprenant un pantalon de survêtement sans bouton ni fermeture (les pantalons en stretch, type « pantalons de danse » sont tolérés) ainsi qu’un tee-shirt ou qu’un sweat-shirt couvrant les épaules et la poitrine (le port du décolleté est formellement interdit).</w:t>
      </w:r>
    </w:p>
    <w:p w:rsidR="00B978DD" w:rsidRPr="00B978DD" w:rsidRDefault="00B978DD" w:rsidP="006936F2">
      <w:pPr>
        <w:widowControl w:val="0"/>
        <w:ind w:left="704" w:right="240"/>
        <w:jc w:val="both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>Une paire de chaussures de type « running », comportant des lacets suffisamment longs afin de pouvoir les attacher (les chaussures sans semelle ou du type « Van’s » ou « Converse » ne seront plus acceptées pour des raisons de sécurité).</w:t>
      </w:r>
    </w:p>
    <w:p w:rsidR="00B978DD" w:rsidRPr="00B978DD" w:rsidRDefault="00B978DD" w:rsidP="00B978DD">
      <w:pPr>
        <w:widowControl w:val="0"/>
        <w:ind w:right="240" w:firstLine="29"/>
        <w:jc w:val="both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Une paire de chaussures « propres » pour la pratique des activités en intérieur.</w:t>
      </w:r>
    </w:p>
    <w:p w:rsidR="00B978DD" w:rsidRPr="00B978DD" w:rsidRDefault="00B978DD" w:rsidP="006936F2">
      <w:pPr>
        <w:widowControl w:val="0"/>
        <w:ind w:left="708" w:right="240"/>
        <w:jc w:val="both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>Une tenue chaude, voire anti-pluie, pour la pratique des activités en extérieur durant l’hiver et pour les trajets entre le collège et le gymnase.</w:t>
      </w:r>
    </w:p>
    <w:p w:rsidR="00B978DD" w:rsidRPr="00B978DD" w:rsidRDefault="00B978DD" w:rsidP="00D41287">
      <w:pPr>
        <w:widowControl w:val="0"/>
        <w:ind w:right="240" w:firstLine="29"/>
        <w:jc w:val="both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ab/>
        <w:t>Pour la pratique du Rugby, prévoir des vêtements qui ne craignent rien.</w:t>
      </w:r>
    </w:p>
    <w:p w:rsidR="00505E36" w:rsidRPr="00B978DD" w:rsidRDefault="00B978DD" w:rsidP="006936F2">
      <w:pPr>
        <w:widowControl w:val="0"/>
        <w:ind w:right="240" w:firstLine="708"/>
        <w:jc w:val="both"/>
        <w:rPr>
          <w:rFonts w:ascii="Arial" w:hAnsi="Arial" w:cs="Arial"/>
          <w:sz w:val="20"/>
          <w:szCs w:val="20"/>
        </w:rPr>
      </w:pPr>
      <w:r w:rsidRPr="00B978DD">
        <w:rPr>
          <w:rFonts w:ascii="Arial" w:hAnsi="Arial" w:cs="Arial"/>
          <w:sz w:val="20"/>
          <w:szCs w:val="20"/>
        </w:rPr>
        <w:t>En cas d’oubli de la tenue d’EPS, l’élève se verra prêter une tenue par son professeur et sera sanctionné.</w:t>
      </w:r>
      <w:r w:rsidR="00AA23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5pt;margin-top:0;width:5pt;height:4.5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05E36" w:rsidRDefault="00505E36" w:rsidP="00505E36">
                  <w:pPr>
                    <w:widowControl w:val="0"/>
                  </w:pPr>
                </w:p>
              </w:txbxContent>
            </v:textbox>
          </v:shape>
        </w:pict>
      </w:r>
      <w:r w:rsidR="00AA2397">
        <w:pict>
          <v:shape id="_x0000_s1032" type="#_x0000_t202" style="position:absolute;left:0;text-align:left;margin-left:293.5pt;margin-top:4.5pt;width:235.25pt;height:19.85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05E36" w:rsidRPr="00505E36" w:rsidRDefault="00505E36" w:rsidP="00505E36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4679" w:rsidRDefault="00AA2397" w:rsidP="008A4C14">
      <w:pPr>
        <w:widowControl w:val="0"/>
      </w:pPr>
      <w:bookmarkStart w:id="0" w:name="_GoBack"/>
      <w:bookmarkEnd w:id="0"/>
      <w:r>
        <w:pict>
          <v:shape id="_x0000_s1034" type="#_x0000_t202" style="position:absolute;margin-left:399.7pt;margin-top:671.8pt;width:124.7pt;height:59.5pt;z-index:25167564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05E36" w:rsidRDefault="00505E36" w:rsidP="00505E36"/>
              </w:txbxContent>
            </v:textbox>
          </v:shape>
        </w:pict>
      </w:r>
    </w:p>
    <w:sectPr w:rsidR="00544679" w:rsidSect="007E6B0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6CD" w:rsidRDefault="006526CD" w:rsidP="009F2454">
      <w:r>
        <w:separator/>
      </w:r>
    </w:p>
  </w:endnote>
  <w:endnote w:type="continuationSeparator" w:id="0">
    <w:p w:rsidR="006526CD" w:rsidRDefault="006526CD" w:rsidP="009F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00" w:type="pct"/>
      <w:tblInd w:w="418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</w:tblGrid>
    <w:tr w:rsidR="00505E36" w:rsidTr="000330A7">
      <w:tc>
        <w:tcPr>
          <w:tcW w:w="5000" w:type="pct"/>
          <w:tcBorders>
            <w:top w:val="single" w:sz="4" w:space="0" w:color="000000" w:themeColor="text1"/>
          </w:tcBorders>
        </w:tcPr>
        <w:p w:rsidR="00505E36" w:rsidRPr="00D82D9B" w:rsidRDefault="00505E36" w:rsidP="009F2454">
          <w:pPr>
            <w:pStyle w:val="Pieddepage"/>
            <w:jc w:val="center"/>
            <w:rPr>
              <w:sz w:val="20"/>
              <w:szCs w:val="20"/>
            </w:rPr>
          </w:pPr>
          <w:r w:rsidRPr="00D82D9B">
            <w:rPr>
              <w:b/>
              <w:sz w:val="20"/>
              <w:szCs w:val="20"/>
            </w:rPr>
            <w:t xml:space="preserve">Collège Léonard de Vinci </w:t>
          </w:r>
          <w:r w:rsidRPr="00D82D9B">
            <w:rPr>
              <w:sz w:val="20"/>
              <w:szCs w:val="20"/>
            </w:rPr>
            <w:t>– Route départementale 105 – 91590 GUIGNEVILLE sur ESSONNE</w:t>
          </w:r>
        </w:p>
      </w:tc>
    </w:tr>
  </w:tbl>
  <w:p w:rsidR="00505E36" w:rsidRPr="009F2454" w:rsidRDefault="00505E36" w:rsidP="009F2454">
    <w:pPr>
      <w:pStyle w:val="Pieddepage"/>
      <w:jc w:val="center"/>
    </w:pPr>
    <w:r w:rsidRPr="002502A4">
      <w:rPr>
        <w:sz w:val="20"/>
        <w:szCs w:val="20"/>
      </w:rPr>
      <w:t xml:space="preserve">Tel : 01.64.57.71.19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6CD" w:rsidRDefault="006526CD" w:rsidP="009F2454">
      <w:r>
        <w:separator/>
      </w:r>
    </w:p>
  </w:footnote>
  <w:footnote w:type="continuationSeparator" w:id="0">
    <w:p w:rsidR="006526CD" w:rsidRDefault="006526CD" w:rsidP="009F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07"/>
    <w:rsid w:val="00005A06"/>
    <w:rsid w:val="00016A80"/>
    <w:rsid w:val="000175C0"/>
    <w:rsid w:val="00020E8F"/>
    <w:rsid w:val="00025B56"/>
    <w:rsid w:val="000330A7"/>
    <w:rsid w:val="000578BB"/>
    <w:rsid w:val="000B4F7E"/>
    <w:rsid w:val="000E2309"/>
    <w:rsid w:val="00116D94"/>
    <w:rsid w:val="00127817"/>
    <w:rsid w:val="001E6149"/>
    <w:rsid w:val="001F56B9"/>
    <w:rsid w:val="00203013"/>
    <w:rsid w:val="00284207"/>
    <w:rsid w:val="00293776"/>
    <w:rsid w:val="002B4900"/>
    <w:rsid w:val="002D106E"/>
    <w:rsid w:val="00306F4F"/>
    <w:rsid w:val="00383262"/>
    <w:rsid w:val="003C238C"/>
    <w:rsid w:val="003C4BA6"/>
    <w:rsid w:val="0044095F"/>
    <w:rsid w:val="004519AB"/>
    <w:rsid w:val="0046492F"/>
    <w:rsid w:val="00467EA2"/>
    <w:rsid w:val="00471916"/>
    <w:rsid w:val="004917B6"/>
    <w:rsid w:val="004A2C04"/>
    <w:rsid w:val="004B71AA"/>
    <w:rsid w:val="004D2B30"/>
    <w:rsid w:val="004F7998"/>
    <w:rsid w:val="00505E36"/>
    <w:rsid w:val="00544679"/>
    <w:rsid w:val="005521CF"/>
    <w:rsid w:val="00554F58"/>
    <w:rsid w:val="00561D71"/>
    <w:rsid w:val="0056350A"/>
    <w:rsid w:val="00563D59"/>
    <w:rsid w:val="005674AF"/>
    <w:rsid w:val="005C5A60"/>
    <w:rsid w:val="005D5A89"/>
    <w:rsid w:val="005E7CA5"/>
    <w:rsid w:val="0062645C"/>
    <w:rsid w:val="006526CD"/>
    <w:rsid w:val="00652D9E"/>
    <w:rsid w:val="00675F10"/>
    <w:rsid w:val="006801C1"/>
    <w:rsid w:val="00681FDD"/>
    <w:rsid w:val="00685371"/>
    <w:rsid w:val="006936F2"/>
    <w:rsid w:val="006C2989"/>
    <w:rsid w:val="00700081"/>
    <w:rsid w:val="00721458"/>
    <w:rsid w:val="00733C6B"/>
    <w:rsid w:val="00780144"/>
    <w:rsid w:val="007876AB"/>
    <w:rsid w:val="007E0BD9"/>
    <w:rsid w:val="007E6B07"/>
    <w:rsid w:val="0082605E"/>
    <w:rsid w:val="0085440E"/>
    <w:rsid w:val="008A453A"/>
    <w:rsid w:val="008A4C14"/>
    <w:rsid w:val="008E610B"/>
    <w:rsid w:val="009270FC"/>
    <w:rsid w:val="00931440"/>
    <w:rsid w:val="00950605"/>
    <w:rsid w:val="009813FD"/>
    <w:rsid w:val="0099707A"/>
    <w:rsid w:val="009A3DAF"/>
    <w:rsid w:val="009A6C56"/>
    <w:rsid w:val="009F2454"/>
    <w:rsid w:val="009F51BD"/>
    <w:rsid w:val="00A03799"/>
    <w:rsid w:val="00A42E18"/>
    <w:rsid w:val="00A72BB0"/>
    <w:rsid w:val="00A77BFE"/>
    <w:rsid w:val="00A85C55"/>
    <w:rsid w:val="00AA2397"/>
    <w:rsid w:val="00AB4926"/>
    <w:rsid w:val="00B13C71"/>
    <w:rsid w:val="00B36913"/>
    <w:rsid w:val="00B37F69"/>
    <w:rsid w:val="00B6343A"/>
    <w:rsid w:val="00B978DD"/>
    <w:rsid w:val="00BB6E51"/>
    <w:rsid w:val="00BC7A88"/>
    <w:rsid w:val="00BD6E36"/>
    <w:rsid w:val="00C00E13"/>
    <w:rsid w:val="00C33E87"/>
    <w:rsid w:val="00C56CD4"/>
    <w:rsid w:val="00C86DEB"/>
    <w:rsid w:val="00CB671C"/>
    <w:rsid w:val="00CE69EF"/>
    <w:rsid w:val="00CF7EBD"/>
    <w:rsid w:val="00D40033"/>
    <w:rsid w:val="00D41287"/>
    <w:rsid w:val="00D43FD4"/>
    <w:rsid w:val="00D64C1B"/>
    <w:rsid w:val="00DB0DFC"/>
    <w:rsid w:val="00DC1F8A"/>
    <w:rsid w:val="00DD46C9"/>
    <w:rsid w:val="00DE67CD"/>
    <w:rsid w:val="00E2249E"/>
    <w:rsid w:val="00E448F8"/>
    <w:rsid w:val="00E853D6"/>
    <w:rsid w:val="00E8560F"/>
    <w:rsid w:val="00E90C06"/>
    <w:rsid w:val="00F0003C"/>
    <w:rsid w:val="00F028F5"/>
    <w:rsid w:val="00F0678D"/>
    <w:rsid w:val="00F53532"/>
    <w:rsid w:val="00FA0312"/>
    <w:rsid w:val="00FA16D4"/>
    <w:rsid w:val="00FC3248"/>
    <w:rsid w:val="00FC4873"/>
    <w:rsid w:val="00FE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40C3C32"/>
  <w15:docId w15:val="{439A195D-B106-412C-8909-CB7ABB62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E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0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E1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2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2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05E36"/>
    <w:rPr>
      <w:rFonts w:ascii="Garamond" w:hAnsi="Garamond"/>
      <w:color w:val="000000"/>
      <w:kern w:val="28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5E36"/>
    <w:rPr>
      <w:rFonts w:ascii="Garamond" w:eastAsia="Times New Roman" w:hAnsi="Garamond" w:cs="Times New Roman"/>
      <w:color w:val="000000"/>
      <w:kern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7CA1-AD2B-4BF2-8B22-DEE41D66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sec-princ</cp:lastModifiedBy>
  <cp:revision>34</cp:revision>
  <cp:lastPrinted>2020-06-23T09:53:00Z</cp:lastPrinted>
  <dcterms:created xsi:type="dcterms:W3CDTF">2019-05-28T12:38:00Z</dcterms:created>
  <dcterms:modified xsi:type="dcterms:W3CDTF">2023-05-16T14:55:00Z</dcterms:modified>
</cp:coreProperties>
</file>